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F4" w:rsidRPr="007F3DF4" w:rsidRDefault="00EE426F" w:rsidP="007F3DF4">
      <w:p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color w:val="333333"/>
          <w:sz w:val="24"/>
          <w:szCs w:val="24"/>
          <w:lang w:eastAsia="es-AR"/>
        </w:rPr>
        <w:t>La tecnología está cambiando nuestros hábitos de comunicación año tras año, y lo mismo ocurre en el sector laboral. Si no quieres estar desactualizado y destacar frente a otros candidatos, te recomendamos un formato para presentarte a las empresas y hacerlo de forma óptima y original: realizar un video currículum. </w:t>
      </w:r>
    </w:p>
    <w:p w:rsidR="00EE426F" w:rsidRPr="007F3DF4" w:rsidRDefault="00EE426F" w:rsidP="007F3DF4">
      <w:p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color w:val="333333"/>
          <w:sz w:val="24"/>
          <w:szCs w:val="24"/>
          <w:lang w:eastAsia="es-AR"/>
        </w:rPr>
        <w:t> </w:t>
      </w:r>
    </w:p>
    <w:p w:rsidR="007F3DF4" w:rsidRPr="007F3DF4" w:rsidRDefault="00EE426F" w:rsidP="007F3DF4">
      <w:pPr>
        <w:shd w:val="clear" w:color="auto" w:fill="FFFFFF"/>
        <w:spacing w:after="120" w:line="360" w:lineRule="auto"/>
        <w:rPr>
          <w:rFonts w:eastAsia="Times New Roman" w:cs="Helvetica"/>
          <w:b/>
          <w:bCs/>
          <w:i/>
          <w:color w:val="333333"/>
          <w:sz w:val="24"/>
          <w:szCs w:val="24"/>
          <w:u w:val="single"/>
          <w:lang w:eastAsia="es-AR"/>
        </w:rPr>
      </w:pPr>
      <w:r w:rsidRPr="007F3DF4">
        <w:rPr>
          <w:rFonts w:eastAsia="Times New Roman" w:cs="Helvetica"/>
          <w:b/>
          <w:bCs/>
          <w:i/>
          <w:color w:val="333333"/>
          <w:sz w:val="24"/>
          <w:szCs w:val="24"/>
          <w:u w:val="single"/>
          <w:lang w:eastAsia="es-AR"/>
        </w:rPr>
        <w:t>Algunos consejos para hacer tu vídeo currículum</w:t>
      </w:r>
    </w:p>
    <w:p w:rsidR="00EE426F" w:rsidRPr="007F3DF4" w:rsidRDefault="00EE426F" w:rsidP="007F3DF4">
      <w:pPr>
        <w:pStyle w:val="Prrafodelista"/>
        <w:numPr>
          <w:ilvl w:val="0"/>
          <w:numId w:val="2"/>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Antes de la grabación</w:t>
      </w:r>
      <w:r w:rsidRPr="007F3DF4">
        <w:rPr>
          <w:rFonts w:eastAsia="Times New Roman" w:cs="Helvetica"/>
          <w:color w:val="333333"/>
          <w:sz w:val="24"/>
          <w:szCs w:val="24"/>
          <w:lang w:eastAsia="es-AR"/>
        </w:rPr>
        <w:t>. Si ya tienes un currículum en papel debes analizar si es suficiente con explicarlo ante una cámara tal y cómo lo tienes estructurado. De no ser así, deberás </w:t>
      </w:r>
      <w:r w:rsidRPr="007F3DF4">
        <w:rPr>
          <w:rFonts w:eastAsia="Times New Roman" w:cs="Helvetica"/>
          <w:b/>
          <w:bCs/>
          <w:color w:val="333333"/>
          <w:sz w:val="24"/>
          <w:szCs w:val="24"/>
          <w:lang w:eastAsia="es-AR"/>
        </w:rPr>
        <w:t>hacer un guión</w:t>
      </w:r>
      <w:r w:rsidRPr="007F3DF4">
        <w:rPr>
          <w:rFonts w:eastAsia="Times New Roman" w:cs="Helvetica"/>
          <w:color w:val="333333"/>
          <w:sz w:val="24"/>
          <w:szCs w:val="24"/>
          <w:lang w:eastAsia="es-AR"/>
        </w:rPr>
        <w:t> con una nueva estructura enfocada a que el video currículum sea atractivo. </w:t>
      </w:r>
      <w:r w:rsidRPr="007F3DF4">
        <w:rPr>
          <w:rFonts w:eastAsia="Times New Roman" w:cs="Helvetica"/>
          <w:b/>
          <w:bCs/>
          <w:color w:val="333333"/>
          <w:sz w:val="24"/>
          <w:szCs w:val="24"/>
          <w:lang w:eastAsia="es-AR"/>
        </w:rPr>
        <w:t>Ensayar</w:t>
      </w:r>
      <w:r w:rsidRPr="007F3DF4">
        <w:rPr>
          <w:rFonts w:eastAsia="Times New Roman" w:cs="Helvetica"/>
          <w:color w:val="333333"/>
          <w:sz w:val="24"/>
          <w:szCs w:val="24"/>
          <w:lang w:eastAsia="es-AR"/>
        </w:rPr>
        <w:t> varias veces lo que vas a decir y cómo lo vas a decir. Practicar delante de un espejo para observar que tu</w:t>
      </w:r>
      <w:r w:rsidR="007F3DF4" w:rsidRPr="007F3DF4">
        <w:rPr>
          <w:rFonts w:eastAsia="Times New Roman" w:cs="Helvetica"/>
          <w:color w:val="333333"/>
          <w:sz w:val="24"/>
          <w:szCs w:val="24"/>
          <w:lang w:eastAsia="es-AR"/>
        </w:rPr>
        <w:t xml:space="preserve"> </w:t>
      </w:r>
      <w:r w:rsidRPr="007F3DF4">
        <w:rPr>
          <w:rFonts w:eastAsia="Times New Roman" w:cs="Helvetica"/>
          <w:b/>
          <w:bCs/>
          <w:color w:val="333333"/>
          <w:sz w:val="24"/>
          <w:szCs w:val="24"/>
          <w:lang w:eastAsia="es-AR"/>
        </w:rPr>
        <w:t>postura</w:t>
      </w:r>
      <w:r w:rsidRPr="007F3DF4">
        <w:rPr>
          <w:rFonts w:eastAsia="Times New Roman" w:cs="Helvetica"/>
          <w:color w:val="333333"/>
          <w:sz w:val="24"/>
          <w:szCs w:val="24"/>
          <w:lang w:eastAsia="es-AR"/>
        </w:rPr>
        <w:t> sea la adecuada, tu cara transmita seguridad y confianza y que tu</w:t>
      </w:r>
      <w:r w:rsidR="007F3DF4" w:rsidRPr="007F3DF4">
        <w:rPr>
          <w:rFonts w:eastAsia="Times New Roman" w:cs="Helvetica"/>
          <w:color w:val="333333"/>
          <w:sz w:val="24"/>
          <w:szCs w:val="24"/>
          <w:lang w:eastAsia="es-AR"/>
        </w:rPr>
        <w:t xml:space="preserve"> </w:t>
      </w:r>
      <w:r w:rsidRPr="007F3DF4">
        <w:rPr>
          <w:rFonts w:eastAsia="Times New Roman" w:cs="Helvetica"/>
          <w:b/>
          <w:bCs/>
          <w:color w:val="333333"/>
          <w:sz w:val="24"/>
          <w:szCs w:val="24"/>
          <w:lang w:eastAsia="es-AR"/>
        </w:rPr>
        <w:t>imagen</w:t>
      </w:r>
      <w:r w:rsidRPr="007F3DF4">
        <w:rPr>
          <w:rFonts w:eastAsia="Times New Roman" w:cs="Helvetica"/>
          <w:color w:val="333333"/>
          <w:sz w:val="24"/>
          <w:szCs w:val="24"/>
          <w:lang w:eastAsia="es-AR"/>
        </w:rPr>
        <w:t> esté cuidada.</w:t>
      </w:r>
    </w:p>
    <w:p w:rsidR="00EE426F" w:rsidRPr="007F3DF4" w:rsidRDefault="00EE426F" w:rsidP="007F3DF4">
      <w:pPr>
        <w:shd w:val="clear" w:color="auto" w:fill="FFFFFF"/>
        <w:spacing w:after="0" w:line="338" w:lineRule="atLeast"/>
        <w:ind w:firstLine="60"/>
        <w:jc w:val="both"/>
        <w:rPr>
          <w:rFonts w:eastAsia="Times New Roman" w:cs="Helvetica"/>
          <w:color w:val="333333"/>
          <w:sz w:val="24"/>
          <w:szCs w:val="24"/>
          <w:lang w:eastAsia="es-AR"/>
        </w:rPr>
      </w:pPr>
    </w:p>
    <w:p w:rsidR="00EE426F" w:rsidRPr="007F3DF4" w:rsidRDefault="00EE426F" w:rsidP="007F3DF4">
      <w:pPr>
        <w:pStyle w:val="Prrafodelista"/>
        <w:numPr>
          <w:ilvl w:val="0"/>
          <w:numId w:val="2"/>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Aspectos a tener en cuenta</w:t>
      </w:r>
      <w:r w:rsidRPr="007F3DF4">
        <w:rPr>
          <w:rFonts w:eastAsia="Times New Roman" w:cs="Helvetica"/>
          <w:color w:val="333333"/>
          <w:sz w:val="24"/>
          <w:szCs w:val="24"/>
          <w:lang w:eastAsia="es-AR"/>
        </w:rPr>
        <w:t>. No es necesario ser un profesional para grabar y editar el vídeo currículum, pero sí que hay que tener en cuenta algunos aspectos.</w:t>
      </w:r>
      <w:r w:rsidRPr="007F3DF4">
        <w:rPr>
          <w:rFonts w:eastAsia="Times New Roman" w:cs="Helvetica"/>
          <w:b/>
          <w:bCs/>
          <w:color w:val="333333"/>
          <w:sz w:val="24"/>
          <w:szCs w:val="24"/>
          <w:lang w:eastAsia="es-AR"/>
        </w:rPr>
        <w:t> El lugar de la grabación debe ser un sitio tranquilo</w:t>
      </w:r>
      <w:r w:rsidRPr="007F3DF4">
        <w:rPr>
          <w:rFonts w:eastAsia="Times New Roman" w:cs="Helvetica"/>
          <w:color w:val="333333"/>
          <w:sz w:val="24"/>
          <w:szCs w:val="24"/>
          <w:lang w:eastAsia="es-AR"/>
        </w:rPr>
        <w:t>, con un fondo neutro o un escenario que dé una imagen seria. La </w:t>
      </w:r>
      <w:r w:rsidRPr="007F3DF4">
        <w:rPr>
          <w:rFonts w:eastAsia="Times New Roman" w:cs="Helvetica"/>
          <w:b/>
          <w:bCs/>
          <w:color w:val="333333"/>
          <w:sz w:val="24"/>
          <w:szCs w:val="24"/>
          <w:lang w:eastAsia="es-AR"/>
        </w:rPr>
        <w:t>iluminación</w:t>
      </w:r>
      <w:r w:rsidRPr="007F3DF4">
        <w:rPr>
          <w:rFonts w:eastAsia="Times New Roman" w:cs="Helvetica"/>
          <w:color w:val="333333"/>
          <w:sz w:val="24"/>
          <w:szCs w:val="24"/>
          <w:lang w:eastAsia="es-AR"/>
        </w:rPr>
        <w:t> es fundamental para una correcta visión de la imagen, por lo que es recomendable hacer varias pruebas hasta dar con la luz que más favorece ante la cámara. El</w:t>
      </w:r>
      <w:r w:rsidR="007F3DF4" w:rsidRPr="007F3DF4">
        <w:rPr>
          <w:rFonts w:eastAsia="Times New Roman" w:cs="Helvetica"/>
          <w:color w:val="333333"/>
          <w:sz w:val="24"/>
          <w:szCs w:val="24"/>
          <w:lang w:eastAsia="es-AR"/>
        </w:rPr>
        <w:t xml:space="preserve"> </w:t>
      </w:r>
      <w:r w:rsidRPr="007F3DF4">
        <w:rPr>
          <w:rFonts w:eastAsia="Times New Roman" w:cs="Helvetica"/>
          <w:b/>
          <w:bCs/>
          <w:color w:val="333333"/>
          <w:sz w:val="24"/>
          <w:szCs w:val="24"/>
          <w:lang w:eastAsia="es-AR"/>
        </w:rPr>
        <w:t>sonido</w:t>
      </w:r>
      <w:r w:rsidRPr="007F3DF4">
        <w:rPr>
          <w:rFonts w:eastAsia="Times New Roman" w:cs="Helvetica"/>
          <w:color w:val="333333"/>
          <w:sz w:val="24"/>
          <w:szCs w:val="24"/>
          <w:lang w:eastAsia="es-AR"/>
        </w:rPr>
        <w:t> debe ser claro, por lo que debes contar con un equipo en el que se escuche correctamente la grabación.</w:t>
      </w:r>
    </w:p>
    <w:p w:rsidR="00EE426F" w:rsidRPr="007F3DF4" w:rsidRDefault="00EE426F" w:rsidP="007F3DF4">
      <w:pPr>
        <w:shd w:val="clear" w:color="auto" w:fill="FFFFFF"/>
        <w:spacing w:after="0" w:line="338" w:lineRule="atLeast"/>
        <w:ind w:firstLine="60"/>
        <w:jc w:val="both"/>
        <w:rPr>
          <w:rFonts w:eastAsia="Times New Roman" w:cs="Helvetica"/>
          <w:color w:val="333333"/>
          <w:sz w:val="24"/>
          <w:szCs w:val="24"/>
          <w:lang w:eastAsia="es-AR"/>
        </w:rPr>
      </w:pPr>
    </w:p>
    <w:p w:rsidR="007F3DF4" w:rsidRPr="007F3DF4" w:rsidRDefault="00EE426F" w:rsidP="007F3DF4">
      <w:pPr>
        <w:pStyle w:val="Prrafodelista"/>
        <w:numPr>
          <w:ilvl w:val="0"/>
          <w:numId w:val="2"/>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Edición</w:t>
      </w:r>
      <w:r w:rsidRPr="007F3DF4">
        <w:rPr>
          <w:rFonts w:eastAsia="Times New Roman" w:cs="Helvetica"/>
          <w:color w:val="333333"/>
          <w:sz w:val="24"/>
          <w:szCs w:val="24"/>
          <w:lang w:eastAsia="es-AR"/>
        </w:rPr>
        <w:t>. Hay muchos programas de edición de vídeo sencillos y que puedes descargarte de forma gratuita. La mayoría de ellos se utilizan de forma muy intuitiva, por lo que básicamente debes preocuparte de que el audio sea claro y entendible y que la iluminación durante la grabación haya sido la correcta. Si quieres añadir texto complementario en la imagen, siempre debes hacerlo de forma que no te quite protagonismo.</w:t>
      </w:r>
    </w:p>
    <w:p w:rsidR="007F3DF4" w:rsidRPr="007F3DF4" w:rsidRDefault="007F3DF4" w:rsidP="007F3DF4">
      <w:pPr>
        <w:pStyle w:val="Prrafodelista"/>
        <w:rPr>
          <w:rFonts w:eastAsia="Times New Roman" w:cs="Helvetica"/>
          <w:color w:val="333333"/>
          <w:sz w:val="24"/>
          <w:szCs w:val="24"/>
          <w:lang w:eastAsia="es-AR"/>
        </w:rPr>
      </w:pPr>
    </w:p>
    <w:p w:rsidR="007F3DF4" w:rsidRPr="007F3DF4" w:rsidRDefault="00EE426F" w:rsidP="007F3DF4">
      <w:pPr>
        <w:shd w:val="clear" w:color="auto" w:fill="FFFFFF"/>
        <w:spacing w:after="120" w:line="360" w:lineRule="auto"/>
        <w:rPr>
          <w:rFonts w:eastAsia="Times New Roman" w:cs="Helvetica"/>
          <w:b/>
          <w:bCs/>
          <w:i/>
          <w:color w:val="333333"/>
          <w:sz w:val="24"/>
          <w:szCs w:val="24"/>
          <w:u w:val="single"/>
          <w:lang w:eastAsia="es-AR"/>
        </w:rPr>
      </w:pPr>
      <w:r w:rsidRPr="007F3DF4">
        <w:rPr>
          <w:rFonts w:eastAsia="Times New Roman" w:cs="Helvetica"/>
          <w:b/>
          <w:bCs/>
          <w:i/>
          <w:color w:val="333333"/>
          <w:sz w:val="24"/>
          <w:szCs w:val="24"/>
          <w:u w:val="single"/>
          <w:lang w:eastAsia="es-AR"/>
        </w:rPr>
        <w:t> Estructura de la grabación</w:t>
      </w:r>
    </w:p>
    <w:p w:rsidR="00EE426F" w:rsidRPr="007F3DF4" w:rsidRDefault="00EE426F" w:rsidP="007F3DF4">
      <w:pPr>
        <w:pStyle w:val="Prrafodelista"/>
        <w:numPr>
          <w:ilvl w:val="0"/>
          <w:numId w:val="3"/>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Presentación</w:t>
      </w:r>
      <w:r w:rsidRPr="007F3DF4">
        <w:rPr>
          <w:rFonts w:eastAsia="Times New Roman" w:cs="Helvetica"/>
          <w:color w:val="333333"/>
          <w:sz w:val="24"/>
          <w:szCs w:val="24"/>
          <w:lang w:eastAsia="es-AR"/>
        </w:rPr>
        <w:t xml:space="preserve">. Del mismo modo que en un currículum en papel, antes que nada debes presentarte. Al tratarse de un vídeo, es conveniente saludar de forma amable, natural y correcta y sobre todo, atemporal, ya que lo vamos a presentar a diferentes empresas y en varias ocasiones. No olvides dar tu </w:t>
      </w:r>
      <w:r w:rsidRPr="007F3DF4">
        <w:rPr>
          <w:rFonts w:eastAsia="Times New Roman" w:cs="Helvetica"/>
          <w:color w:val="333333"/>
          <w:sz w:val="24"/>
          <w:szCs w:val="24"/>
          <w:lang w:eastAsia="es-AR"/>
        </w:rPr>
        <w:lastRenderedPageBreak/>
        <w:t>nombre y lugar de residencia, aprovechando esto último para comentar si tienes disponibilidad para cambiar de ciudad si fuera necesario.</w:t>
      </w:r>
    </w:p>
    <w:p w:rsidR="00EE426F" w:rsidRPr="007F3DF4" w:rsidRDefault="00EE426F" w:rsidP="007F3DF4">
      <w:pPr>
        <w:shd w:val="clear" w:color="auto" w:fill="FFFFFF"/>
        <w:spacing w:after="0" w:line="338" w:lineRule="atLeast"/>
        <w:ind w:firstLine="60"/>
        <w:jc w:val="both"/>
        <w:rPr>
          <w:rFonts w:eastAsia="Times New Roman" w:cs="Helvetica"/>
          <w:color w:val="333333"/>
          <w:sz w:val="24"/>
          <w:szCs w:val="24"/>
          <w:lang w:eastAsia="es-AR"/>
        </w:rPr>
      </w:pPr>
    </w:p>
    <w:p w:rsidR="00EE426F" w:rsidRPr="007F3DF4" w:rsidRDefault="00EE426F" w:rsidP="007F3DF4">
      <w:pPr>
        <w:pStyle w:val="Prrafodelista"/>
        <w:numPr>
          <w:ilvl w:val="0"/>
          <w:numId w:val="3"/>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Experiencia</w:t>
      </w:r>
      <w:r w:rsidRPr="007F3DF4">
        <w:rPr>
          <w:rFonts w:eastAsia="Times New Roman" w:cs="Helvetica"/>
          <w:color w:val="333333"/>
          <w:sz w:val="24"/>
          <w:szCs w:val="24"/>
          <w:lang w:eastAsia="es-AR"/>
        </w:rPr>
        <w:t>. Llegó el momento de expresar qué eres, qué has estudiado, qué se te da bien y en qué has trabajado. ¿Cómo explicarlo? De la forma más clara y lógica posible. Esta será la parte fundamental y más extensa del video currículum, por lo que es recomendable preparar un guión con lo que vas contar. Siempre será más útil </w:t>
      </w:r>
      <w:r w:rsidRPr="007F3DF4">
        <w:rPr>
          <w:rFonts w:eastAsia="Times New Roman" w:cs="Helvetica"/>
          <w:b/>
          <w:bCs/>
          <w:color w:val="333333"/>
          <w:sz w:val="24"/>
          <w:szCs w:val="24"/>
          <w:lang w:eastAsia="es-AR"/>
        </w:rPr>
        <w:t>resaltar en primer lugar las experiencias más importantes</w:t>
      </w:r>
      <w:r w:rsidRPr="007F3DF4">
        <w:rPr>
          <w:rFonts w:eastAsia="Times New Roman" w:cs="Helvetica"/>
          <w:color w:val="333333"/>
          <w:sz w:val="24"/>
          <w:szCs w:val="24"/>
          <w:lang w:eastAsia="es-AR"/>
        </w:rPr>
        <w:t> de tu vida laboral, por lo que dependiendo de cada caso deberás adaptar el orden de tu CV. Cuando hables de tus anteriores puestos de trabajo, no hay que olvidar decir las fechas, qué tareas realizabas y a poder ser, lo que aprendiste en ellos.</w:t>
      </w:r>
    </w:p>
    <w:p w:rsidR="00EE426F" w:rsidRPr="007F3DF4" w:rsidRDefault="00EE426F" w:rsidP="007F3DF4">
      <w:pPr>
        <w:shd w:val="clear" w:color="auto" w:fill="FFFFFF"/>
        <w:spacing w:after="0" w:line="338" w:lineRule="atLeast"/>
        <w:ind w:firstLine="60"/>
        <w:jc w:val="both"/>
        <w:rPr>
          <w:rFonts w:eastAsia="Times New Roman" w:cs="Helvetica"/>
          <w:color w:val="333333"/>
          <w:sz w:val="24"/>
          <w:szCs w:val="24"/>
          <w:lang w:eastAsia="es-AR"/>
        </w:rPr>
      </w:pPr>
    </w:p>
    <w:p w:rsidR="007F3DF4" w:rsidRPr="007F3DF4" w:rsidRDefault="00EE426F" w:rsidP="007F3DF4">
      <w:pPr>
        <w:pStyle w:val="Prrafodelista"/>
        <w:numPr>
          <w:ilvl w:val="0"/>
          <w:numId w:val="3"/>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Resumen</w:t>
      </w:r>
      <w:r w:rsidRPr="007F3DF4">
        <w:rPr>
          <w:rFonts w:eastAsia="Times New Roman" w:cs="Helvetica"/>
          <w:color w:val="333333"/>
          <w:sz w:val="24"/>
          <w:szCs w:val="24"/>
          <w:lang w:eastAsia="es-AR"/>
        </w:rPr>
        <w:t>. Es tu última oportunidad para convencer a la persona que está viendo la grabación de que eres el candidato idóneo. Por ello, hay que hacer un breve resumen de nuestras </w:t>
      </w:r>
      <w:r w:rsidRPr="007F3DF4">
        <w:rPr>
          <w:rFonts w:eastAsia="Times New Roman" w:cs="Helvetica"/>
          <w:b/>
          <w:bCs/>
          <w:color w:val="333333"/>
          <w:sz w:val="24"/>
          <w:szCs w:val="24"/>
          <w:lang w:eastAsia="es-AR"/>
        </w:rPr>
        <w:t>habilidades</w:t>
      </w:r>
      <w:r w:rsidRPr="007F3DF4">
        <w:rPr>
          <w:rFonts w:eastAsia="Times New Roman" w:cs="Helvetica"/>
          <w:color w:val="333333"/>
          <w:sz w:val="24"/>
          <w:szCs w:val="24"/>
          <w:lang w:eastAsia="es-AR"/>
        </w:rPr>
        <w:t>, </w:t>
      </w:r>
      <w:r w:rsidRPr="007F3DF4">
        <w:rPr>
          <w:rFonts w:eastAsia="Times New Roman" w:cs="Helvetica"/>
          <w:b/>
          <w:bCs/>
          <w:color w:val="333333"/>
          <w:sz w:val="24"/>
          <w:szCs w:val="24"/>
          <w:lang w:eastAsia="es-AR"/>
        </w:rPr>
        <w:t>estudios</w:t>
      </w:r>
      <w:r w:rsidRPr="007F3DF4">
        <w:rPr>
          <w:rFonts w:eastAsia="Times New Roman" w:cs="Helvetica"/>
          <w:color w:val="333333"/>
          <w:sz w:val="24"/>
          <w:szCs w:val="24"/>
          <w:lang w:eastAsia="es-AR"/>
        </w:rPr>
        <w:t> y </w:t>
      </w:r>
      <w:r w:rsidRPr="007F3DF4">
        <w:rPr>
          <w:rFonts w:eastAsia="Times New Roman" w:cs="Helvetica"/>
          <w:b/>
          <w:bCs/>
          <w:color w:val="333333"/>
          <w:sz w:val="24"/>
          <w:szCs w:val="24"/>
          <w:lang w:eastAsia="es-AR"/>
        </w:rPr>
        <w:t>experiencias</w:t>
      </w:r>
      <w:r w:rsidRPr="007F3DF4">
        <w:rPr>
          <w:rFonts w:eastAsia="Times New Roman" w:cs="Helvetica"/>
          <w:color w:val="333333"/>
          <w:sz w:val="24"/>
          <w:szCs w:val="24"/>
          <w:lang w:eastAsia="es-AR"/>
        </w:rPr>
        <w:t> de forma clara, sencilla y convincente. Ya que tenemos la oportunidad de dirigirnos directamente a la empresa, dar las gracias y despedirnos educadamente.</w:t>
      </w:r>
    </w:p>
    <w:p w:rsidR="007F3DF4" w:rsidRPr="007F3DF4" w:rsidRDefault="007F3DF4" w:rsidP="007F3DF4">
      <w:pPr>
        <w:shd w:val="clear" w:color="auto" w:fill="FFFFFF"/>
        <w:spacing w:after="0" w:line="338" w:lineRule="atLeast"/>
        <w:jc w:val="both"/>
        <w:rPr>
          <w:rFonts w:eastAsia="Times New Roman" w:cs="Helvetica"/>
          <w:color w:val="333333"/>
          <w:sz w:val="24"/>
          <w:szCs w:val="24"/>
          <w:lang w:eastAsia="es-AR"/>
        </w:rPr>
      </w:pPr>
    </w:p>
    <w:p w:rsidR="007F3DF4" w:rsidRPr="007F3DF4" w:rsidRDefault="00EE426F" w:rsidP="007F3DF4">
      <w:pPr>
        <w:shd w:val="clear" w:color="auto" w:fill="FFFFFF"/>
        <w:spacing w:after="120" w:line="360" w:lineRule="auto"/>
        <w:rPr>
          <w:rFonts w:eastAsia="Times New Roman" w:cs="Helvetica"/>
          <w:b/>
          <w:bCs/>
          <w:i/>
          <w:color w:val="333333"/>
          <w:sz w:val="24"/>
          <w:szCs w:val="24"/>
          <w:u w:val="single"/>
          <w:lang w:eastAsia="es-AR"/>
        </w:rPr>
      </w:pPr>
      <w:r w:rsidRPr="007F3DF4">
        <w:rPr>
          <w:rFonts w:eastAsia="Times New Roman" w:cs="Helvetica"/>
          <w:b/>
          <w:bCs/>
          <w:i/>
          <w:color w:val="333333"/>
          <w:sz w:val="24"/>
          <w:szCs w:val="24"/>
          <w:u w:val="single"/>
          <w:lang w:eastAsia="es-AR"/>
        </w:rPr>
        <w:t>Hay que evitar</w:t>
      </w:r>
    </w:p>
    <w:p w:rsidR="00EE426F" w:rsidRPr="007F3DF4" w:rsidRDefault="00EE426F" w:rsidP="007F3DF4">
      <w:pPr>
        <w:pStyle w:val="Prrafodelista"/>
        <w:numPr>
          <w:ilvl w:val="0"/>
          <w:numId w:val="4"/>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Nervios ante la cámara</w:t>
      </w:r>
      <w:r w:rsidRPr="007F3DF4">
        <w:rPr>
          <w:rFonts w:eastAsia="Times New Roman" w:cs="Helvetica"/>
          <w:color w:val="333333"/>
          <w:sz w:val="24"/>
          <w:szCs w:val="24"/>
          <w:lang w:eastAsia="es-AR"/>
        </w:rPr>
        <w:t xml:space="preserve">. Si tras ensayar varias veces ves que no estás preparado, que te equivocas, que estás muy nervioso, que olvidas lo que hay que decir, </w:t>
      </w:r>
      <w:proofErr w:type="spellStart"/>
      <w:r w:rsidRPr="007F3DF4">
        <w:rPr>
          <w:rFonts w:eastAsia="Times New Roman" w:cs="Helvetica"/>
          <w:color w:val="333333"/>
          <w:sz w:val="24"/>
          <w:szCs w:val="24"/>
          <w:lang w:eastAsia="es-AR"/>
        </w:rPr>
        <w:t>etc</w:t>
      </w:r>
      <w:proofErr w:type="spellEnd"/>
      <w:r w:rsidRPr="007F3DF4">
        <w:rPr>
          <w:rFonts w:eastAsia="Times New Roman" w:cs="Helvetica"/>
          <w:color w:val="333333"/>
          <w:sz w:val="24"/>
          <w:szCs w:val="24"/>
          <w:lang w:eastAsia="es-AR"/>
        </w:rPr>
        <w:t>; es preferible no hacer el vídeo currículum. Hay muchas personas que tienen auténtico pánico a ser grabados por una cámara, por lo que si te va a perjudicar, es preferible seguir la forma tradicional y presentar tu CV en papel.</w:t>
      </w:r>
    </w:p>
    <w:p w:rsidR="00EE426F" w:rsidRPr="007F3DF4" w:rsidRDefault="00EE426F" w:rsidP="007F3DF4">
      <w:pPr>
        <w:shd w:val="clear" w:color="auto" w:fill="FFFFFF"/>
        <w:spacing w:after="0" w:line="338" w:lineRule="atLeast"/>
        <w:ind w:firstLine="60"/>
        <w:jc w:val="both"/>
        <w:rPr>
          <w:rFonts w:eastAsia="Times New Roman" w:cs="Helvetica"/>
          <w:color w:val="333333"/>
          <w:sz w:val="24"/>
          <w:szCs w:val="24"/>
          <w:lang w:eastAsia="es-AR"/>
        </w:rPr>
      </w:pPr>
      <w:bookmarkStart w:id="0" w:name="_GoBack"/>
      <w:bookmarkEnd w:id="0"/>
    </w:p>
    <w:p w:rsidR="00EE426F" w:rsidRPr="007F3DF4" w:rsidRDefault="00EE426F" w:rsidP="007F3DF4">
      <w:pPr>
        <w:pStyle w:val="Prrafodelista"/>
        <w:numPr>
          <w:ilvl w:val="0"/>
          <w:numId w:val="4"/>
        </w:num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b/>
          <w:bCs/>
          <w:color w:val="333333"/>
          <w:sz w:val="24"/>
          <w:szCs w:val="24"/>
          <w:lang w:eastAsia="es-AR"/>
        </w:rPr>
        <w:t>Exceder el tiempo</w:t>
      </w:r>
      <w:r w:rsidRPr="007F3DF4">
        <w:rPr>
          <w:rFonts w:eastAsia="Times New Roman" w:cs="Helvetica"/>
          <w:color w:val="333333"/>
          <w:sz w:val="24"/>
          <w:szCs w:val="24"/>
          <w:lang w:eastAsia="es-AR"/>
        </w:rPr>
        <w:t>. El vídeo</w:t>
      </w:r>
      <w:r w:rsidRPr="007F3DF4">
        <w:rPr>
          <w:rFonts w:eastAsia="Times New Roman" w:cs="Helvetica"/>
          <w:b/>
          <w:bCs/>
          <w:color w:val="333333"/>
          <w:sz w:val="24"/>
          <w:szCs w:val="24"/>
          <w:lang w:eastAsia="es-AR"/>
        </w:rPr>
        <w:t> no debe durar más de 90 segundo</w:t>
      </w:r>
      <w:r w:rsidRPr="007F3DF4">
        <w:rPr>
          <w:rFonts w:eastAsia="Times New Roman" w:cs="Helvetica"/>
          <w:color w:val="333333"/>
          <w:sz w:val="24"/>
          <w:szCs w:val="24"/>
          <w:lang w:eastAsia="es-AR"/>
        </w:rPr>
        <w:t>s. Si tenemos muchas experiencias que contar puede ser complicado resumirlo en un minuto y medio, pero para ello hay que practicarlo previamente. Si pasamos de ese tiempo, puede ser agotador para los entrevistadores y apagar nuestra prestación sin haberla terminado.</w:t>
      </w:r>
    </w:p>
    <w:p w:rsidR="00EE426F" w:rsidRPr="007F3DF4" w:rsidRDefault="00EE426F" w:rsidP="007F3DF4">
      <w:pPr>
        <w:shd w:val="clear" w:color="auto" w:fill="FFFFFF"/>
        <w:spacing w:after="0" w:line="338" w:lineRule="atLeast"/>
        <w:jc w:val="both"/>
        <w:rPr>
          <w:rFonts w:eastAsia="Times New Roman" w:cs="Helvetica"/>
          <w:color w:val="333333"/>
          <w:sz w:val="24"/>
          <w:szCs w:val="24"/>
          <w:lang w:eastAsia="es-AR"/>
        </w:rPr>
      </w:pPr>
      <w:r w:rsidRPr="007F3DF4">
        <w:rPr>
          <w:rFonts w:eastAsia="Times New Roman" w:cs="Helvetica"/>
          <w:color w:val="333333"/>
          <w:sz w:val="24"/>
          <w:szCs w:val="24"/>
          <w:lang w:eastAsia="es-AR"/>
        </w:rPr>
        <w:t> </w:t>
      </w:r>
    </w:p>
    <w:sectPr w:rsidR="00EE426F" w:rsidRPr="007F3DF4" w:rsidSect="00736068">
      <w:headerReference w:type="default" r:id="rId8"/>
      <w:footerReference w:type="even"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F4" w:rsidRDefault="007F3DF4" w:rsidP="007F3DF4">
      <w:pPr>
        <w:spacing w:after="0" w:line="240" w:lineRule="auto"/>
      </w:pPr>
      <w:r>
        <w:separator/>
      </w:r>
    </w:p>
  </w:endnote>
  <w:endnote w:type="continuationSeparator" w:id="0">
    <w:p w:rsidR="007F3DF4" w:rsidRDefault="007F3DF4" w:rsidP="007F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F4" w:rsidRDefault="007F3DF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9E22DB1" wp14:editId="54FFBC23">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DF4" w:rsidRDefault="007F3DF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7F3DF4">
                            <w:rPr>
                              <w:noProof/>
                              <w:color w:val="0F243E" w:themeColor="text2" w:themeShade="80"/>
                              <w:sz w:val="26"/>
                              <w:szCs w:val="26"/>
                              <w:lang w:val="es-ES"/>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7F3DF4" w:rsidRDefault="007F3DF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7F3DF4">
                      <w:rPr>
                        <w:noProof/>
                        <w:color w:val="0F243E" w:themeColor="text2" w:themeShade="80"/>
                        <w:sz w:val="26"/>
                        <w:szCs w:val="26"/>
                        <w:lang w:val="es-ES"/>
                      </w:rPr>
                      <w:t>2</w:t>
                    </w:r>
                    <w:r>
                      <w:rPr>
                        <w:color w:val="0F243E" w:themeColor="text2" w:themeShade="80"/>
                        <w:sz w:val="26"/>
                        <w:szCs w:val="26"/>
                      </w:rPr>
                      <w:fldChar w:fldCharType="end"/>
                    </w:r>
                  </w:p>
                </w:txbxContent>
              </v:textbox>
              <w10:wrap anchorx="page" anchory="page"/>
            </v:shape>
          </w:pict>
        </mc:Fallback>
      </mc:AlternateContent>
    </w:r>
  </w:p>
  <w:p w:rsidR="007F3DF4" w:rsidRDefault="007F3D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F4" w:rsidRDefault="007F3DF4" w:rsidP="007F3DF4">
      <w:pPr>
        <w:spacing w:after="0" w:line="240" w:lineRule="auto"/>
      </w:pPr>
      <w:r>
        <w:separator/>
      </w:r>
    </w:p>
  </w:footnote>
  <w:footnote w:type="continuationSeparator" w:id="0">
    <w:p w:rsidR="007F3DF4" w:rsidRDefault="007F3DF4" w:rsidP="007F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F4" w:rsidRPr="00E75C1F" w:rsidRDefault="007F3DF4" w:rsidP="007F3DF4">
    <w:pPr>
      <w:tabs>
        <w:tab w:val="left" w:pos="8647"/>
      </w:tabs>
      <w:spacing w:line="240" w:lineRule="auto"/>
      <w:jc w:val="both"/>
      <w:rPr>
        <w:rFonts w:ascii="Arial" w:eastAsia="Times New Roman" w:hAnsi="Arial" w:cs="Times New Roman"/>
        <w:sz w:val="20"/>
        <w:szCs w:val="20"/>
        <w:lang w:eastAsia="es-AR"/>
      </w:rPr>
    </w:pPr>
    <w:r>
      <w:rPr>
        <w:rFonts w:ascii="Arial" w:eastAsia="Times New Roman" w:hAnsi="Arial" w:cs="Times New Roman"/>
        <w:noProof/>
        <w:sz w:val="20"/>
        <w:szCs w:val="20"/>
        <w:lang w:val="es-ES" w:eastAsia="es-ES"/>
      </w:rPr>
      <mc:AlternateContent>
        <mc:Choice Requires="wps">
          <w:drawing>
            <wp:anchor distT="0" distB="0" distL="114300" distR="114300" simplePos="0" relativeHeight="251660288" behindDoc="0" locked="0" layoutInCell="1" allowOverlap="1" wp14:anchorId="5FA201CB" wp14:editId="652BC20E">
              <wp:simplePos x="0" y="0"/>
              <wp:positionH relativeFrom="column">
                <wp:posOffset>-94483</wp:posOffset>
              </wp:positionH>
              <wp:positionV relativeFrom="paragraph">
                <wp:posOffset>-81445</wp:posOffset>
              </wp:positionV>
              <wp:extent cx="5807034" cy="1270660"/>
              <wp:effectExtent l="0" t="0" r="22860" b="24765"/>
              <wp:wrapNone/>
              <wp:docPr id="9" name="9 Rectángulo"/>
              <wp:cNvGraphicFramePr/>
              <a:graphic xmlns:a="http://schemas.openxmlformats.org/drawingml/2006/main">
                <a:graphicData uri="http://schemas.microsoft.com/office/word/2010/wordprocessingShape">
                  <wps:wsp>
                    <wps:cNvSpPr/>
                    <wps:spPr>
                      <a:xfrm>
                        <a:off x="0" y="0"/>
                        <a:ext cx="5807034" cy="1270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7.45pt;margin-top:-6.4pt;width:457.25pt;height:10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" filled="f" strokecolor="black [3213]" strokeweight=".5pt"/>
          </w:pict>
        </mc:Fallback>
      </mc:AlternateContent>
    </w:r>
    <w:r>
      <w:rPr>
        <w:rFonts w:ascii="Arial" w:eastAsia="Times New Roman" w:hAnsi="Arial" w:cs="Times New Roman"/>
        <w:noProof/>
        <w:sz w:val="20"/>
        <w:szCs w:val="20"/>
        <w:lang w:val="es-ES" w:eastAsia="es-ES"/>
      </w:rPr>
      <w:drawing>
        <wp:inline distT="0" distB="0" distL="0" distR="0" wp14:anchorId="5AC06FD9" wp14:editId="238FACBA">
          <wp:extent cx="349250" cy="428625"/>
          <wp:effectExtent l="0" t="0" r="0" b="9525"/>
          <wp:docPr id="8" name="Imagen 8" descr="Descripción: cst_7x9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st_7x9_bn"/>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49250" cy="428625"/>
                  </a:xfrm>
                  <a:prstGeom prst="rect">
                    <a:avLst/>
                  </a:prstGeom>
                  <a:noFill/>
                  <a:ln>
                    <a:noFill/>
                  </a:ln>
                </pic:spPr>
              </pic:pic>
            </a:graphicData>
          </a:graphic>
        </wp:inline>
      </w:drawing>
    </w:r>
    <w:r w:rsidRPr="00E75C1F">
      <w:rPr>
        <w:rFonts w:ascii="Arial" w:eastAsia="Times New Roman" w:hAnsi="Arial" w:cs="Times New Roman"/>
        <w:sz w:val="20"/>
        <w:szCs w:val="20"/>
        <w:lang w:eastAsia="es-AR"/>
      </w:rPr>
      <w:t xml:space="preserve"> </w:t>
    </w:r>
    <w:r>
      <w:rPr>
        <w:rFonts w:ascii="Arial" w:eastAsia="Times New Roman" w:hAnsi="Arial" w:cs="Times New Roman"/>
        <w:sz w:val="20"/>
        <w:szCs w:val="20"/>
        <w:lang w:eastAsia="es-AR"/>
      </w:rPr>
      <w:t xml:space="preserve">      Trabajo y Ciudadanía</w:t>
    </w:r>
    <w:r>
      <w:rPr>
        <w:rFonts w:ascii="Arial" w:eastAsia="Times New Roman" w:hAnsi="Arial" w:cs="Times New Roman"/>
        <w:sz w:val="20"/>
        <w:szCs w:val="20"/>
        <w:lang w:eastAsia="es-AR"/>
      </w:rPr>
      <w:tab/>
    </w:r>
  </w:p>
  <w:p w:rsidR="007F3DF4" w:rsidRPr="00E75C1F" w:rsidRDefault="007F3DF4" w:rsidP="007F3DF4">
    <w:pPr>
      <w:tabs>
        <w:tab w:val="right" w:pos="10206"/>
      </w:tabs>
      <w:spacing w:line="240" w:lineRule="auto"/>
      <w:rPr>
        <w:rFonts w:ascii="Arial" w:eastAsia="Times New Roman" w:hAnsi="Arial" w:cs="Times New Roman"/>
        <w:sz w:val="20"/>
        <w:szCs w:val="20"/>
        <w:lang w:eastAsia="es-AR"/>
      </w:rPr>
    </w:pPr>
    <w:r w:rsidRPr="00E75C1F">
      <w:rPr>
        <w:rFonts w:ascii="Arial" w:eastAsia="Times New Roman" w:hAnsi="Arial" w:cs="Times New Roman"/>
        <w:sz w:val="20"/>
        <w:szCs w:val="20"/>
        <w:u w:val="single"/>
        <w:lang w:eastAsia="es-AR"/>
      </w:rPr>
      <w:t>Docente</w:t>
    </w:r>
    <w:r>
      <w:rPr>
        <w:rFonts w:ascii="Arial" w:eastAsia="Times New Roman" w:hAnsi="Arial" w:cs="Times New Roman"/>
        <w:sz w:val="20"/>
        <w:szCs w:val="20"/>
        <w:lang w:eastAsia="es-AR"/>
      </w:rPr>
      <w:t>: Marisol García</w:t>
    </w:r>
    <w:r>
      <w:rPr>
        <w:rFonts w:ascii="Arial" w:eastAsia="Times New Roman" w:hAnsi="Arial" w:cs="Times New Roman"/>
        <w:sz w:val="20"/>
        <w:szCs w:val="20"/>
        <w:lang w:eastAsia="es-AR"/>
      </w:rPr>
      <w:t xml:space="preserve">                                                                                      </w:t>
    </w:r>
    <w:r w:rsidRPr="00DF0E65">
      <w:rPr>
        <w:rFonts w:ascii="Arial" w:eastAsia="Times New Roman" w:hAnsi="Arial" w:cs="Times New Roman"/>
        <w:sz w:val="20"/>
        <w:szCs w:val="20"/>
        <w:u w:val="single"/>
        <w:lang w:eastAsia="es-AR"/>
      </w:rPr>
      <w:t>CURSO</w:t>
    </w:r>
    <w:r>
      <w:rPr>
        <w:rFonts w:ascii="Arial" w:eastAsia="Times New Roman" w:hAnsi="Arial" w:cs="Times New Roman"/>
        <w:sz w:val="20"/>
        <w:szCs w:val="20"/>
        <w:lang w:eastAsia="es-AR"/>
      </w:rPr>
      <w:t>: 6to año</w:t>
    </w:r>
  </w:p>
  <w:p w:rsidR="007F3DF4" w:rsidRDefault="007F3DF4" w:rsidP="007F3DF4">
    <w:pPr>
      <w:tabs>
        <w:tab w:val="center" w:pos="4419"/>
        <w:tab w:val="right" w:pos="9639"/>
      </w:tabs>
      <w:spacing w:line="240" w:lineRule="auto"/>
      <w:rPr>
        <w:rFonts w:ascii="Arial" w:eastAsia="Times New Roman" w:hAnsi="Arial" w:cs="Times New Roman"/>
        <w:sz w:val="20"/>
        <w:szCs w:val="20"/>
        <w:lang w:eastAsia="es-AR"/>
      </w:rPr>
    </w:pPr>
    <w:r w:rsidRPr="00E75C1F">
      <w:rPr>
        <w:rFonts w:ascii="Arial" w:eastAsia="Times New Roman" w:hAnsi="Arial" w:cs="Times New Roman"/>
        <w:sz w:val="20"/>
        <w:szCs w:val="20"/>
        <w:u w:val="single"/>
        <w:lang w:eastAsia="es-AR"/>
      </w:rPr>
      <w:t>Tema</w:t>
    </w:r>
    <w:r>
      <w:rPr>
        <w:rFonts w:ascii="Arial" w:eastAsia="Times New Roman" w:hAnsi="Arial" w:cs="Times New Roman"/>
        <w:sz w:val="20"/>
        <w:szCs w:val="20"/>
        <w:lang w:eastAsia="es-AR"/>
      </w:rPr>
      <w:t xml:space="preserve">: </w:t>
    </w:r>
    <w:proofErr w:type="spellStart"/>
    <w:r>
      <w:rPr>
        <w:rFonts w:ascii="Arial" w:eastAsia="Times New Roman" w:hAnsi="Arial" w:cs="Times New Roman"/>
        <w:sz w:val="20"/>
        <w:szCs w:val="20"/>
        <w:lang w:eastAsia="es-AR"/>
      </w:rPr>
      <w:t>Videocurriculum</w:t>
    </w:r>
    <w:proofErr w:type="spellEnd"/>
    <w:r>
      <w:rPr>
        <w:rFonts w:ascii="Arial" w:eastAsia="Times New Roman" w:hAnsi="Arial" w:cs="Times New Roman"/>
        <w:sz w:val="20"/>
        <w:szCs w:val="20"/>
        <w:lang w:eastAsia="es-AR"/>
      </w:rPr>
      <w:t xml:space="preserve"> - Apunte</w:t>
    </w:r>
  </w:p>
  <w:p w:rsidR="007F3DF4" w:rsidRDefault="007F3D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165"/>
    <w:multiLevelType w:val="hybridMultilevel"/>
    <w:tmpl w:val="6296A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354665"/>
    <w:multiLevelType w:val="hybridMultilevel"/>
    <w:tmpl w:val="974CD024"/>
    <w:lvl w:ilvl="0" w:tplc="2C0A0001">
      <w:start w:val="1"/>
      <w:numFmt w:val="bullet"/>
      <w:lvlText w:val=""/>
      <w:lvlJc w:val="left"/>
      <w:pPr>
        <w:ind w:left="720" w:hanging="360"/>
      </w:pPr>
      <w:rPr>
        <w:rFonts w:ascii="Symbol" w:hAnsi="Symbol" w:hint="default"/>
      </w:rPr>
    </w:lvl>
    <w:lvl w:ilvl="1" w:tplc="74B6E5DE">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D13F6E"/>
    <w:multiLevelType w:val="hybridMultilevel"/>
    <w:tmpl w:val="241C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325E2"/>
    <w:multiLevelType w:val="hybridMultilevel"/>
    <w:tmpl w:val="2AD24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6F"/>
    <w:rsid w:val="00736068"/>
    <w:rsid w:val="007A4100"/>
    <w:rsid w:val="007F3DF4"/>
    <w:rsid w:val="00D81ED0"/>
    <w:rsid w:val="00EE42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426F"/>
    <w:rPr>
      <w:b/>
      <w:bCs/>
    </w:rPr>
  </w:style>
  <w:style w:type="character" w:customStyle="1" w:styleId="apple-converted-space">
    <w:name w:val="apple-converted-space"/>
    <w:basedOn w:val="Fuentedeprrafopredeter"/>
    <w:rsid w:val="00EE426F"/>
  </w:style>
  <w:style w:type="character" w:styleId="Hipervnculo">
    <w:name w:val="Hyperlink"/>
    <w:basedOn w:val="Fuentedeprrafopredeter"/>
    <w:uiPriority w:val="99"/>
    <w:semiHidden/>
    <w:unhideWhenUsed/>
    <w:rsid w:val="00EE426F"/>
    <w:rPr>
      <w:color w:val="0000FF"/>
      <w:u w:val="single"/>
    </w:rPr>
  </w:style>
  <w:style w:type="paragraph" w:styleId="Encabezado">
    <w:name w:val="header"/>
    <w:basedOn w:val="Normal"/>
    <w:link w:val="EncabezadoCar"/>
    <w:uiPriority w:val="99"/>
    <w:unhideWhenUsed/>
    <w:rsid w:val="007F3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DF4"/>
  </w:style>
  <w:style w:type="paragraph" w:styleId="Piedepgina">
    <w:name w:val="footer"/>
    <w:basedOn w:val="Normal"/>
    <w:link w:val="PiedepginaCar"/>
    <w:uiPriority w:val="99"/>
    <w:unhideWhenUsed/>
    <w:rsid w:val="007F3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DF4"/>
  </w:style>
  <w:style w:type="paragraph" w:styleId="Prrafodelista">
    <w:name w:val="List Paragraph"/>
    <w:basedOn w:val="Normal"/>
    <w:uiPriority w:val="34"/>
    <w:qFormat/>
    <w:rsid w:val="007F3DF4"/>
    <w:pPr>
      <w:spacing w:after="160" w:line="259" w:lineRule="auto"/>
      <w:ind w:left="720"/>
      <w:contextualSpacing/>
    </w:pPr>
  </w:style>
  <w:style w:type="paragraph" w:styleId="Textodeglobo">
    <w:name w:val="Balloon Text"/>
    <w:basedOn w:val="Normal"/>
    <w:link w:val="TextodegloboCar"/>
    <w:uiPriority w:val="99"/>
    <w:semiHidden/>
    <w:unhideWhenUsed/>
    <w:rsid w:val="007F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426F"/>
    <w:rPr>
      <w:b/>
      <w:bCs/>
    </w:rPr>
  </w:style>
  <w:style w:type="character" w:customStyle="1" w:styleId="apple-converted-space">
    <w:name w:val="apple-converted-space"/>
    <w:basedOn w:val="Fuentedeprrafopredeter"/>
    <w:rsid w:val="00EE426F"/>
  </w:style>
  <w:style w:type="character" w:styleId="Hipervnculo">
    <w:name w:val="Hyperlink"/>
    <w:basedOn w:val="Fuentedeprrafopredeter"/>
    <w:uiPriority w:val="99"/>
    <w:semiHidden/>
    <w:unhideWhenUsed/>
    <w:rsid w:val="00EE426F"/>
    <w:rPr>
      <w:color w:val="0000FF"/>
      <w:u w:val="single"/>
    </w:rPr>
  </w:style>
  <w:style w:type="paragraph" w:styleId="Encabezado">
    <w:name w:val="header"/>
    <w:basedOn w:val="Normal"/>
    <w:link w:val="EncabezadoCar"/>
    <w:uiPriority w:val="99"/>
    <w:unhideWhenUsed/>
    <w:rsid w:val="007F3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DF4"/>
  </w:style>
  <w:style w:type="paragraph" w:styleId="Piedepgina">
    <w:name w:val="footer"/>
    <w:basedOn w:val="Normal"/>
    <w:link w:val="PiedepginaCar"/>
    <w:uiPriority w:val="99"/>
    <w:unhideWhenUsed/>
    <w:rsid w:val="007F3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DF4"/>
  </w:style>
  <w:style w:type="paragraph" w:styleId="Prrafodelista">
    <w:name w:val="List Paragraph"/>
    <w:basedOn w:val="Normal"/>
    <w:uiPriority w:val="34"/>
    <w:qFormat/>
    <w:rsid w:val="007F3DF4"/>
    <w:pPr>
      <w:spacing w:after="160" w:line="259" w:lineRule="auto"/>
      <w:ind w:left="720"/>
      <w:contextualSpacing/>
    </w:pPr>
  </w:style>
  <w:style w:type="paragraph" w:styleId="Textodeglobo">
    <w:name w:val="Balloon Text"/>
    <w:basedOn w:val="Normal"/>
    <w:link w:val="TextodegloboCar"/>
    <w:uiPriority w:val="99"/>
    <w:semiHidden/>
    <w:unhideWhenUsed/>
    <w:rsid w:val="007F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9437">
      <w:bodyDiv w:val="1"/>
      <w:marLeft w:val="0"/>
      <w:marRight w:val="0"/>
      <w:marTop w:val="0"/>
      <w:marBottom w:val="0"/>
      <w:divBdr>
        <w:top w:val="none" w:sz="0" w:space="0" w:color="auto"/>
        <w:left w:val="none" w:sz="0" w:space="0" w:color="auto"/>
        <w:bottom w:val="none" w:sz="0" w:space="0" w:color="auto"/>
        <w:right w:val="none" w:sz="0" w:space="0" w:color="auto"/>
      </w:divBdr>
      <w:divsChild>
        <w:div w:id="1247694535">
          <w:marLeft w:val="0"/>
          <w:marRight w:val="0"/>
          <w:marTop w:val="0"/>
          <w:marBottom w:val="0"/>
          <w:divBdr>
            <w:top w:val="none" w:sz="0" w:space="0" w:color="auto"/>
            <w:left w:val="none" w:sz="0" w:space="0" w:color="auto"/>
            <w:bottom w:val="none" w:sz="0" w:space="0" w:color="auto"/>
            <w:right w:val="none" w:sz="0" w:space="0" w:color="auto"/>
          </w:divBdr>
        </w:div>
        <w:div w:id="1209878379">
          <w:marLeft w:val="0"/>
          <w:marRight w:val="0"/>
          <w:marTop w:val="0"/>
          <w:marBottom w:val="0"/>
          <w:divBdr>
            <w:top w:val="none" w:sz="0" w:space="0" w:color="auto"/>
            <w:left w:val="none" w:sz="0" w:space="0" w:color="auto"/>
            <w:bottom w:val="none" w:sz="0" w:space="0" w:color="auto"/>
            <w:right w:val="none" w:sz="0" w:space="0" w:color="auto"/>
          </w:divBdr>
        </w:div>
        <w:div w:id="1829057615">
          <w:marLeft w:val="0"/>
          <w:marRight w:val="0"/>
          <w:marTop w:val="0"/>
          <w:marBottom w:val="0"/>
          <w:divBdr>
            <w:top w:val="none" w:sz="0" w:space="0" w:color="auto"/>
            <w:left w:val="none" w:sz="0" w:space="0" w:color="auto"/>
            <w:bottom w:val="none" w:sz="0" w:space="0" w:color="auto"/>
            <w:right w:val="none" w:sz="0" w:space="0" w:color="auto"/>
          </w:divBdr>
        </w:div>
        <w:div w:id="1292712935">
          <w:marLeft w:val="0"/>
          <w:marRight w:val="0"/>
          <w:marTop w:val="0"/>
          <w:marBottom w:val="0"/>
          <w:divBdr>
            <w:top w:val="none" w:sz="0" w:space="0" w:color="auto"/>
            <w:left w:val="none" w:sz="0" w:space="0" w:color="auto"/>
            <w:bottom w:val="none" w:sz="0" w:space="0" w:color="auto"/>
            <w:right w:val="none" w:sz="0" w:space="0" w:color="auto"/>
          </w:divBdr>
        </w:div>
        <w:div w:id="679625413">
          <w:marLeft w:val="0"/>
          <w:marRight w:val="0"/>
          <w:marTop w:val="0"/>
          <w:marBottom w:val="0"/>
          <w:divBdr>
            <w:top w:val="none" w:sz="0" w:space="0" w:color="auto"/>
            <w:left w:val="none" w:sz="0" w:space="0" w:color="auto"/>
            <w:bottom w:val="none" w:sz="0" w:space="0" w:color="auto"/>
            <w:right w:val="none" w:sz="0" w:space="0" w:color="auto"/>
          </w:divBdr>
        </w:div>
        <w:div w:id="146480606">
          <w:marLeft w:val="0"/>
          <w:marRight w:val="0"/>
          <w:marTop w:val="0"/>
          <w:marBottom w:val="0"/>
          <w:divBdr>
            <w:top w:val="none" w:sz="0" w:space="0" w:color="auto"/>
            <w:left w:val="none" w:sz="0" w:space="0" w:color="auto"/>
            <w:bottom w:val="none" w:sz="0" w:space="0" w:color="auto"/>
            <w:right w:val="none" w:sz="0" w:space="0" w:color="auto"/>
          </w:divBdr>
        </w:div>
        <w:div w:id="1438526345">
          <w:marLeft w:val="0"/>
          <w:marRight w:val="0"/>
          <w:marTop w:val="0"/>
          <w:marBottom w:val="0"/>
          <w:divBdr>
            <w:top w:val="none" w:sz="0" w:space="0" w:color="auto"/>
            <w:left w:val="none" w:sz="0" w:space="0" w:color="auto"/>
            <w:bottom w:val="none" w:sz="0" w:space="0" w:color="auto"/>
            <w:right w:val="none" w:sz="0" w:space="0" w:color="auto"/>
          </w:divBdr>
        </w:div>
        <w:div w:id="890505899">
          <w:marLeft w:val="0"/>
          <w:marRight w:val="0"/>
          <w:marTop w:val="0"/>
          <w:marBottom w:val="0"/>
          <w:divBdr>
            <w:top w:val="none" w:sz="0" w:space="0" w:color="auto"/>
            <w:left w:val="none" w:sz="0" w:space="0" w:color="auto"/>
            <w:bottom w:val="none" w:sz="0" w:space="0" w:color="auto"/>
            <w:right w:val="none" w:sz="0" w:space="0" w:color="auto"/>
          </w:divBdr>
        </w:div>
        <w:div w:id="1356692043">
          <w:marLeft w:val="0"/>
          <w:marRight w:val="0"/>
          <w:marTop w:val="0"/>
          <w:marBottom w:val="0"/>
          <w:divBdr>
            <w:top w:val="none" w:sz="0" w:space="0" w:color="auto"/>
            <w:left w:val="none" w:sz="0" w:space="0" w:color="auto"/>
            <w:bottom w:val="none" w:sz="0" w:space="0" w:color="auto"/>
            <w:right w:val="none" w:sz="0" w:space="0" w:color="auto"/>
          </w:divBdr>
        </w:div>
        <w:div w:id="1206060945">
          <w:marLeft w:val="0"/>
          <w:marRight w:val="0"/>
          <w:marTop w:val="0"/>
          <w:marBottom w:val="0"/>
          <w:divBdr>
            <w:top w:val="none" w:sz="0" w:space="0" w:color="auto"/>
            <w:left w:val="none" w:sz="0" w:space="0" w:color="auto"/>
            <w:bottom w:val="none" w:sz="0" w:space="0" w:color="auto"/>
            <w:right w:val="none" w:sz="0" w:space="0" w:color="auto"/>
          </w:divBdr>
        </w:div>
        <w:div w:id="1231236375">
          <w:marLeft w:val="0"/>
          <w:marRight w:val="0"/>
          <w:marTop w:val="0"/>
          <w:marBottom w:val="0"/>
          <w:divBdr>
            <w:top w:val="none" w:sz="0" w:space="0" w:color="auto"/>
            <w:left w:val="none" w:sz="0" w:space="0" w:color="auto"/>
            <w:bottom w:val="none" w:sz="0" w:space="0" w:color="auto"/>
            <w:right w:val="none" w:sz="0" w:space="0" w:color="auto"/>
          </w:divBdr>
        </w:div>
        <w:div w:id="1449084549">
          <w:marLeft w:val="0"/>
          <w:marRight w:val="0"/>
          <w:marTop w:val="0"/>
          <w:marBottom w:val="0"/>
          <w:divBdr>
            <w:top w:val="none" w:sz="0" w:space="0" w:color="auto"/>
            <w:left w:val="none" w:sz="0" w:space="0" w:color="auto"/>
            <w:bottom w:val="none" w:sz="0" w:space="0" w:color="auto"/>
            <w:right w:val="none" w:sz="0" w:space="0" w:color="auto"/>
          </w:divBdr>
        </w:div>
        <w:div w:id="2000034941">
          <w:marLeft w:val="0"/>
          <w:marRight w:val="0"/>
          <w:marTop w:val="0"/>
          <w:marBottom w:val="0"/>
          <w:divBdr>
            <w:top w:val="none" w:sz="0" w:space="0" w:color="auto"/>
            <w:left w:val="none" w:sz="0" w:space="0" w:color="auto"/>
            <w:bottom w:val="none" w:sz="0" w:space="0" w:color="auto"/>
            <w:right w:val="none" w:sz="0" w:space="0" w:color="auto"/>
          </w:divBdr>
        </w:div>
        <w:div w:id="1977104857">
          <w:marLeft w:val="0"/>
          <w:marRight w:val="0"/>
          <w:marTop w:val="0"/>
          <w:marBottom w:val="0"/>
          <w:divBdr>
            <w:top w:val="none" w:sz="0" w:space="0" w:color="auto"/>
            <w:left w:val="none" w:sz="0" w:space="0" w:color="auto"/>
            <w:bottom w:val="none" w:sz="0" w:space="0" w:color="auto"/>
            <w:right w:val="none" w:sz="0" w:space="0" w:color="auto"/>
          </w:divBdr>
        </w:div>
        <w:div w:id="1088502562">
          <w:marLeft w:val="0"/>
          <w:marRight w:val="0"/>
          <w:marTop w:val="0"/>
          <w:marBottom w:val="0"/>
          <w:divBdr>
            <w:top w:val="none" w:sz="0" w:space="0" w:color="auto"/>
            <w:left w:val="none" w:sz="0" w:space="0" w:color="auto"/>
            <w:bottom w:val="none" w:sz="0" w:space="0" w:color="auto"/>
            <w:right w:val="none" w:sz="0" w:space="0" w:color="auto"/>
          </w:divBdr>
        </w:div>
        <w:div w:id="654258434">
          <w:marLeft w:val="0"/>
          <w:marRight w:val="0"/>
          <w:marTop w:val="0"/>
          <w:marBottom w:val="0"/>
          <w:divBdr>
            <w:top w:val="none" w:sz="0" w:space="0" w:color="auto"/>
            <w:left w:val="none" w:sz="0" w:space="0" w:color="auto"/>
            <w:bottom w:val="none" w:sz="0" w:space="0" w:color="auto"/>
            <w:right w:val="none" w:sz="0" w:space="0" w:color="auto"/>
          </w:divBdr>
        </w:div>
        <w:div w:id="108692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San francisco de Asis</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 Garcia</dc:creator>
  <cp:lastModifiedBy>profmgarcia</cp:lastModifiedBy>
  <cp:revision>3</cp:revision>
  <cp:lastPrinted>2017-05-12T11:21:00Z</cp:lastPrinted>
  <dcterms:created xsi:type="dcterms:W3CDTF">2014-03-20T18:04:00Z</dcterms:created>
  <dcterms:modified xsi:type="dcterms:W3CDTF">2017-05-12T13:05:00Z</dcterms:modified>
</cp:coreProperties>
</file>